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F1" w:rsidRDefault="00E840F1" w:rsidP="00E840F1">
      <w:pPr>
        <w:pStyle w:val="2"/>
        <w:tabs>
          <w:tab w:val="left" w:pos="0"/>
        </w:tabs>
        <w:spacing w:before="57" w:after="57"/>
        <w:ind w:left="0" w:firstLine="0"/>
        <w:rPr>
          <w:lang w:val="el-GR"/>
        </w:rPr>
      </w:pPr>
      <w:r>
        <w:rPr>
          <w:lang w:val="el-GR"/>
        </w:rPr>
        <w:t xml:space="preserve">ΠΑΡΑΡΤΗΜΑ ΙΙI – ΕΝΤΥΠΑ ΟΙΚΟΝΟΜΙΚΗΣ ΠΡΟΣΦΟΡΑΣ </w:t>
      </w:r>
    </w:p>
    <w:p w:rsidR="00E840F1" w:rsidRDefault="00E840F1" w:rsidP="00E840F1">
      <w:pPr>
        <w:pStyle w:val="2"/>
        <w:tabs>
          <w:tab w:val="left" w:pos="0"/>
        </w:tabs>
        <w:spacing w:before="57" w:after="57"/>
        <w:ind w:left="0" w:firstLine="0"/>
        <w:rPr>
          <w:lang w:val="el-GR"/>
        </w:rPr>
      </w:pPr>
    </w:p>
    <w:p w:rsidR="00E840F1" w:rsidRDefault="00E840F1" w:rsidP="00E840F1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:rsidR="00E840F1" w:rsidRDefault="00E840F1" w:rsidP="00E840F1">
      <w:pPr>
        <w:tabs>
          <w:tab w:val="center" w:pos="3969"/>
        </w:tabs>
        <w:spacing w:after="0"/>
        <w:ind w:left="3969"/>
        <w:rPr>
          <w:rFonts w:ascii="Calibri" w:hAnsi="Calibri" w:cs="Calibri"/>
          <w:szCs w:val="24"/>
          <w:lang w:val="el-GR"/>
        </w:rPr>
      </w:pPr>
      <w:r>
        <w:rPr>
          <w:b/>
          <w:sz w:val="24"/>
          <w:lang w:val="el-GR"/>
        </w:rPr>
        <w:t>ΠΡΟΜΗΘΕΙΑ: Π</w:t>
      </w:r>
      <w:r>
        <w:rPr>
          <w:lang w:val="el-GR"/>
        </w:rPr>
        <w:t xml:space="preserve">ρομήθεια ηλεκτρονικών υπολογιστών, εκτυπωτών, </w:t>
      </w:r>
      <w:r>
        <w:t>tablets</w:t>
      </w:r>
      <w:r>
        <w:rPr>
          <w:lang w:val="el-GR"/>
        </w:rPr>
        <w:t xml:space="preserve"> και λογισμικού για τον εκσυγχρονισμό των ΚΕΠ</w:t>
      </w:r>
    </w:p>
    <w:p w:rsidR="00E840F1" w:rsidRDefault="00E840F1" w:rsidP="00E840F1">
      <w:pPr>
        <w:tabs>
          <w:tab w:val="center" w:pos="3969"/>
        </w:tabs>
        <w:spacing w:after="0"/>
        <w:ind w:left="3969"/>
        <w:rPr>
          <w:sz w:val="24"/>
          <w:lang w:val="el-GR"/>
        </w:rPr>
      </w:pPr>
    </w:p>
    <w:p w:rsidR="00E840F1" w:rsidRDefault="00E840F1" w:rsidP="00E840F1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  <w:proofErr w:type="spellStart"/>
      <w:r>
        <w:rPr>
          <w:b/>
          <w:sz w:val="24"/>
          <w:lang w:val="el-GR"/>
        </w:rPr>
        <w:t>Αρ.Διακήρυξης</w:t>
      </w:r>
      <w:proofErr w:type="spellEnd"/>
      <w:r>
        <w:rPr>
          <w:b/>
          <w:sz w:val="24"/>
          <w:lang w:val="el-GR"/>
        </w:rPr>
        <w:t>:</w:t>
      </w:r>
    </w:p>
    <w:p w:rsidR="00E840F1" w:rsidRDefault="00E840F1" w:rsidP="00E840F1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:rsidR="00E840F1" w:rsidRDefault="00E840F1" w:rsidP="00E840F1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Τμήμα 1 - Προμήθεια Η/Υ, Εκτυπωτών και </w:t>
      </w:r>
      <w:proofErr w:type="spellStart"/>
      <w:r>
        <w:rPr>
          <w:rFonts w:ascii="Calibri" w:hAnsi="Calibri" w:cs="Calibri"/>
          <w:b/>
          <w:sz w:val="22"/>
          <w:szCs w:val="22"/>
        </w:rPr>
        <w:t>Tablet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για τη χρήση της εφαρμογής </w:t>
      </w:r>
      <w:proofErr w:type="spellStart"/>
      <w:r>
        <w:rPr>
          <w:rFonts w:ascii="Calibri" w:hAnsi="Calibri" w:cs="Calibri"/>
          <w:b/>
          <w:sz w:val="22"/>
          <w:szCs w:val="22"/>
        </w:rPr>
        <w:t>gov.gr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hAnsi="Calibri" w:cs="Calibri"/>
          <w:b/>
          <w:sz w:val="22"/>
          <w:szCs w:val="22"/>
        </w:rPr>
        <w:t>wallet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(5.1)</w:t>
      </w:r>
      <w:r>
        <w:rPr>
          <w:rFonts w:ascii="Calibri" w:hAnsi="Calibri" w:cs="Calibri"/>
          <w:b/>
        </w:rPr>
        <w:t xml:space="preserve"> </w:t>
      </w:r>
    </w:p>
    <w:p w:rsidR="00E840F1" w:rsidRDefault="00E840F1" w:rsidP="00E840F1">
      <w:pPr>
        <w:rPr>
          <w:rFonts w:ascii="Calibri" w:hAnsi="Calibri" w:cs="Calibri"/>
          <w:lang w:val="el-GR"/>
        </w:rPr>
      </w:pPr>
      <w:r>
        <w:rPr>
          <w:lang w:val="el-GR"/>
        </w:rPr>
        <w:t>Έντυπο Οικονομικής Προσφοράς για το Δήμο Νάουσας,  Ενδεικτικού προϋπολογισμού 19.500,00 € άνευ Φ.Π.Α. (Σύνολο: 19.500,00 € άνευ Φ.Π.Α. συν 24% Φ.Π.Α 4.680,00€ = 24.180,00€)</w:t>
      </w:r>
    </w:p>
    <w:p w:rsidR="00E840F1" w:rsidRDefault="00E840F1" w:rsidP="00E840F1">
      <w:pPr>
        <w:pStyle w:val="Default"/>
        <w:jc w:val="both"/>
        <w:rPr>
          <w:rFonts w:ascii="Calibri" w:hAnsi="Calibri" w:cs="Calibri"/>
          <w:b/>
        </w:rPr>
      </w:pPr>
    </w:p>
    <w:p w:rsidR="00E840F1" w:rsidRDefault="00E840F1" w:rsidP="00E840F1">
      <w:pPr>
        <w:pStyle w:val="Default"/>
        <w:jc w:val="both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2016"/>
        <w:gridCol w:w="1603"/>
        <w:gridCol w:w="1153"/>
        <w:gridCol w:w="1659"/>
        <w:gridCol w:w="1474"/>
      </w:tblGrid>
      <w:tr w:rsidR="00E840F1" w:rsidRPr="00E840F1" w:rsidTr="00E840F1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ΠΕΡΙΓΡΑΦΗ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CPV</w:t>
            </w:r>
          </w:p>
          <w:p w:rsidR="00E840F1" w:rsidRDefault="00E840F1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ΠΟΣΟΤΗΤΑ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ΤΙΜΗ ΜΟΝΑΔΑΣ</w:t>
            </w:r>
          </w:p>
          <w:p w:rsidR="00E840F1" w:rsidRDefault="00E840F1">
            <w:pPr>
              <w:pStyle w:val="a3"/>
              <w:spacing w:after="0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ΑΝΕΥ Φ.Π.Α. (€)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ΣΥΝΟΛΟ ΑΝΕΥ Φ.Π.Α. (€) </w:t>
            </w:r>
          </w:p>
        </w:tc>
      </w:tr>
      <w:tr w:rsidR="00E840F1" w:rsidRPr="00E840F1" w:rsidTr="00E840F1">
        <w:trPr>
          <w:jc w:val="center"/>
        </w:trPr>
        <w:tc>
          <w:tcPr>
            <w:tcW w:w="8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suppressAutoHyphens/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el-GR" w:eastAsia="ar-SA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Τμήμα 1 - Προμήθεια Η/Υ, Εκτυπωτών και </w:t>
            </w:r>
            <w:r>
              <w:rPr>
                <w:b/>
                <w:sz w:val="20"/>
                <w:szCs w:val="20"/>
                <w:lang w:val="en-US"/>
              </w:rPr>
              <w:t>Tablet</w:t>
            </w:r>
            <w:r>
              <w:rPr>
                <w:b/>
                <w:sz w:val="20"/>
                <w:szCs w:val="20"/>
                <w:lang w:val="el-GR"/>
              </w:rPr>
              <w:t xml:space="preserve"> για τη χρήση της εφαρμογής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gov</w:t>
            </w:r>
            <w:proofErr w:type="spellEnd"/>
            <w:r>
              <w:rPr>
                <w:b/>
                <w:sz w:val="20"/>
                <w:szCs w:val="20"/>
                <w:lang w:val="el-GR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b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>wallet</w:t>
            </w:r>
            <w:r>
              <w:rPr>
                <w:b/>
                <w:sz w:val="20"/>
                <w:szCs w:val="20"/>
                <w:lang w:val="el-GR"/>
              </w:rPr>
              <w:t xml:space="preserve"> (5.1)</w:t>
            </w:r>
          </w:p>
        </w:tc>
      </w:tr>
      <w:tr w:rsidR="00E840F1" w:rsidTr="00E840F1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 w:rsidP="00D06CEC">
            <w:pPr>
              <w:pStyle w:val="a3"/>
              <w:widowControl w:val="0"/>
              <w:numPr>
                <w:ilvl w:val="0"/>
                <w:numId w:val="1"/>
              </w:num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rPr>
                <w:rFonts w:eastAsia="TTE18B5170t00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TE18B5170t00"/>
                <w:b/>
                <w:bCs/>
                <w:sz w:val="20"/>
                <w:szCs w:val="20"/>
              </w:rPr>
              <w:t>Ηλεκτρονικοί</w:t>
            </w:r>
            <w:proofErr w:type="spellEnd"/>
            <w:r>
              <w:rPr>
                <w:rFonts w:eastAsia="TTE18B5170t00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TE18B5170t00"/>
                <w:b/>
                <w:bCs/>
                <w:sz w:val="20"/>
                <w:szCs w:val="20"/>
              </w:rPr>
              <w:t>Υπολογιστές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suppressAutoHyphens/>
              <w:spacing w:after="120"/>
              <w:jc w:val="both"/>
              <w:rPr>
                <w:rFonts w:ascii="Calibri" w:eastAsia="TTE18B5170t00" w:hAnsi="Calibri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TE18B5170t00"/>
                <w:b/>
                <w:bCs/>
                <w:sz w:val="20"/>
                <w:szCs w:val="20"/>
              </w:rPr>
              <w:t>30213000-5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840F1" w:rsidTr="00E840F1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 w:rsidP="00D06CEC">
            <w:pPr>
              <w:pStyle w:val="a3"/>
              <w:widowControl w:val="0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rPr>
                <w:rFonts w:eastAsia="TTE18B5170t00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TE18B5170t00"/>
                <w:b/>
                <w:bCs/>
                <w:sz w:val="20"/>
                <w:szCs w:val="20"/>
              </w:rPr>
              <w:t>Εκτυπωτές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suppressAutoHyphens/>
              <w:spacing w:after="120"/>
              <w:jc w:val="both"/>
              <w:rPr>
                <w:rFonts w:ascii="Calibri" w:eastAsia="TTE18B5170t00" w:hAnsi="Calibri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TE18B5170t00"/>
                <w:b/>
                <w:bCs/>
                <w:sz w:val="20"/>
                <w:szCs w:val="20"/>
              </w:rPr>
              <w:t>30232100-5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840F1" w:rsidTr="00E840F1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 w:rsidP="00D06CEC">
            <w:pPr>
              <w:pStyle w:val="a3"/>
              <w:widowControl w:val="0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rPr>
                <w:rFonts w:eastAsia="TTE18B5170t00"/>
                <w:b/>
                <w:bCs/>
                <w:sz w:val="20"/>
                <w:szCs w:val="20"/>
              </w:rPr>
            </w:pPr>
            <w:r>
              <w:rPr>
                <w:rFonts w:eastAsia="TTE18B5170t00"/>
                <w:b/>
                <w:bCs/>
                <w:sz w:val="20"/>
                <w:szCs w:val="20"/>
                <w:lang w:val="en-US"/>
              </w:rPr>
              <w:t>Tablets</w:t>
            </w:r>
            <w:r>
              <w:rPr>
                <w:rFonts w:eastAsia="TTE18B5170t00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TE18B5170t00"/>
                <w:b/>
                <w:bCs/>
                <w:sz w:val="20"/>
                <w:szCs w:val="20"/>
              </w:rPr>
              <w:t>για</w:t>
            </w:r>
            <w:proofErr w:type="spellEnd"/>
            <w:r>
              <w:rPr>
                <w:rFonts w:eastAsia="TTE18B5170t00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TE18B5170t00"/>
                <w:b/>
                <w:bCs/>
                <w:sz w:val="20"/>
                <w:szCs w:val="20"/>
              </w:rPr>
              <w:t>χρήση</w:t>
            </w:r>
            <w:proofErr w:type="spellEnd"/>
            <w:r>
              <w:rPr>
                <w:rFonts w:eastAsia="TTE18B5170t00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TE18B5170t00"/>
                <w:b/>
                <w:bCs/>
                <w:sz w:val="20"/>
                <w:szCs w:val="20"/>
              </w:rPr>
              <w:t>εφαμοργής</w:t>
            </w:r>
            <w:proofErr w:type="spellEnd"/>
            <w:r>
              <w:rPr>
                <w:rFonts w:eastAsia="TTE18B5170t00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TE18B5170t00"/>
                <w:b/>
                <w:bCs/>
                <w:sz w:val="20"/>
                <w:szCs w:val="20"/>
                <w:lang w:val="en-US"/>
              </w:rPr>
              <w:t>gov</w:t>
            </w:r>
            <w:proofErr w:type="spellEnd"/>
            <w:r>
              <w:rPr>
                <w:rFonts w:eastAsia="TTE18B5170t00"/>
                <w:b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eastAsia="TTE18B5170t00"/>
                <w:b/>
                <w:bCs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rFonts w:eastAsia="TTE18B5170t00"/>
                <w:b/>
                <w:bCs/>
                <w:sz w:val="20"/>
                <w:szCs w:val="20"/>
                <w:lang w:val="en-US"/>
              </w:rPr>
              <w:t xml:space="preserve"> wallet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suppressAutoHyphens/>
              <w:spacing w:after="120"/>
              <w:jc w:val="both"/>
              <w:rPr>
                <w:rFonts w:ascii="Calibri" w:eastAsia="TTE18B5170t00" w:hAnsi="Calibri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TE18B5170t00"/>
                <w:b/>
                <w:bCs/>
                <w:sz w:val="20"/>
                <w:szCs w:val="20"/>
              </w:rPr>
              <w:t>30213200-7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840F1" w:rsidRPr="00E840F1" w:rsidTr="00E840F1">
        <w:trPr>
          <w:jc w:val="center"/>
        </w:trPr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ΣΥΝΟΛΟ ΑΝΕΥ Φ.Π.Α.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</w:tr>
      <w:tr w:rsidR="00E840F1" w:rsidTr="00E840F1">
        <w:trPr>
          <w:jc w:val="center"/>
        </w:trPr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z w:val="20"/>
                <w:szCs w:val="20"/>
              </w:rPr>
              <w:t>Φ.Π.Α.  24%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840F1" w:rsidRPr="00E840F1" w:rsidTr="00E840F1">
        <w:trPr>
          <w:jc w:val="center"/>
        </w:trPr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ΣΥΝΟΛΟ ΣΥΜΠΕΡΙΛΑΜΒΑΝΟΜΕΝΟΥ Φ.Π.Α. 24%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</w:tr>
    </w:tbl>
    <w:p w:rsidR="00E840F1" w:rsidRDefault="00E840F1" w:rsidP="00E840F1">
      <w:pPr>
        <w:pStyle w:val="Default"/>
        <w:jc w:val="both"/>
        <w:rPr>
          <w:rFonts w:ascii="Calibri" w:hAnsi="Calibri" w:cs="Calibri"/>
          <w:b/>
        </w:rPr>
      </w:pPr>
    </w:p>
    <w:p w:rsidR="00E840F1" w:rsidRDefault="00E840F1" w:rsidP="00E840F1">
      <w:pPr>
        <w:pStyle w:val="Default"/>
        <w:jc w:val="both"/>
        <w:rPr>
          <w:rFonts w:ascii="Calibri" w:hAnsi="Calibri" w:cs="Calibri"/>
          <w:b/>
        </w:rPr>
      </w:pPr>
    </w:p>
    <w:p w:rsidR="00E840F1" w:rsidRDefault="00E840F1" w:rsidP="00E840F1">
      <w:pPr>
        <w:pStyle w:val="21"/>
        <w:tabs>
          <w:tab w:val="left" w:pos="5387"/>
        </w:tabs>
        <w:spacing w:line="240" w:lineRule="auto"/>
        <w:ind w:left="0" w:firstLine="426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E840F1" w:rsidRDefault="00E840F1" w:rsidP="00E840F1">
      <w:pPr>
        <w:pStyle w:val="21"/>
        <w:tabs>
          <w:tab w:val="left" w:pos="5387"/>
        </w:tabs>
        <w:spacing w:line="240" w:lineRule="auto"/>
        <w:ind w:left="0" w:firstLine="426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E840F1" w:rsidRDefault="00E840F1" w:rsidP="00E840F1">
      <w:pPr>
        <w:pStyle w:val="21"/>
        <w:tabs>
          <w:tab w:val="left" w:pos="5387"/>
        </w:tabs>
        <w:spacing w:line="240" w:lineRule="auto"/>
        <w:ind w:left="0" w:firstLine="426"/>
        <w:jc w:val="left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Οδός………………………………………αριθμός</w:t>
      </w:r>
      <w:proofErr w:type="spellEnd"/>
      <w:r>
        <w:rPr>
          <w:rFonts w:ascii="Calibri" w:hAnsi="Calibri"/>
          <w:szCs w:val="22"/>
        </w:rPr>
        <w:t xml:space="preserve">………………………….. </w:t>
      </w:r>
    </w:p>
    <w:p w:rsidR="00E840F1" w:rsidRDefault="00E840F1" w:rsidP="00E840F1">
      <w:pPr>
        <w:pStyle w:val="21"/>
        <w:tabs>
          <w:tab w:val="left" w:pos="5387"/>
        </w:tabs>
        <w:spacing w:line="240" w:lineRule="auto"/>
        <w:ind w:left="0" w:firstLine="426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>
        <w:rPr>
          <w:rFonts w:ascii="Calibri" w:hAnsi="Calibri"/>
          <w:szCs w:val="22"/>
          <w:lang w:val="en-US"/>
        </w:rPr>
        <w:t>fax</w:t>
      </w:r>
      <w:proofErr w:type="gramEnd"/>
      <w:r>
        <w:rPr>
          <w:rFonts w:ascii="Calibri" w:hAnsi="Calibri"/>
          <w:szCs w:val="22"/>
        </w:rPr>
        <w:t xml:space="preserve"> ………………………………….</w:t>
      </w:r>
    </w:p>
    <w:p w:rsidR="00E840F1" w:rsidRDefault="00E840F1" w:rsidP="00E840F1">
      <w:pPr>
        <w:pStyle w:val="21"/>
        <w:tabs>
          <w:tab w:val="left" w:pos="5387"/>
        </w:tabs>
        <w:spacing w:line="240" w:lineRule="auto"/>
        <w:ind w:left="0" w:firstLine="426"/>
        <w:jc w:val="left"/>
        <w:rPr>
          <w:rFonts w:ascii="Calibri" w:hAnsi="Calibri"/>
          <w:b w:val="0"/>
        </w:rPr>
      </w:pPr>
      <w:r>
        <w:rPr>
          <w:rFonts w:ascii="Calibri" w:hAnsi="Calibri"/>
          <w:szCs w:val="22"/>
        </w:rPr>
        <w:t xml:space="preserve"> </w:t>
      </w:r>
    </w:p>
    <w:p w:rsidR="00E840F1" w:rsidRDefault="00E840F1" w:rsidP="00E840F1">
      <w:pPr>
        <w:spacing w:after="0"/>
        <w:jc w:val="center"/>
        <w:rPr>
          <w:rFonts w:ascii="Calibri" w:hAnsi="Calibri"/>
          <w:lang w:val="el-GR"/>
        </w:rPr>
      </w:pPr>
    </w:p>
    <w:p w:rsidR="00E840F1" w:rsidRDefault="00E840F1" w:rsidP="00E840F1">
      <w:pPr>
        <w:spacing w:after="0"/>
        <w:jc w:val="center"/>
        <w:rPr>
          <w:lang w:val="el-GR"/>
        </w:rPr>
      </w:pPr>
      <w:r>
        <w:rPr>
          <w:lang w:val="el-GR"/>
        </w:rPr>
        <w:t>Νάουσα         (Ημερομηνία )       ........../........../..2023</w:t>
      </w:r>
    </w:p>
    <w:p w:rsidR="00E840F1" w:rsidRDefault="00E840F1" w:rsidP="00E840F1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E840F1" w:rsidRDefault="00E840F1" w:rsidP="00E840F1">
      <w:pPr>
        <w:tabs>
          <w:tab w:val="left" w:pos="6195"/>
        </w:tabs>
        <w:spacing w:after="0"/>
        <w:jc w:val="center"/>
        <w:rPr>
          <w:b/>
          <w:lang w:val="el-GR"/>
        </w:rPr>
      </w:pPr>
      <w:r>
        <w:rPr>
          <w:b/>
          <w:lang w:val="el-GR"/>
        </w:rPr>
        <w:t>Ο ΠΡΟΣΦΕΡΩΝ</w:t>
      </w:r>
    </w:p>
    <w:p w:rsidR="00E840F1" w:rsidRDefault="00E840F1" w:rsidP="00E840F1">
      <w:pPr>
        <w:pStyle w:val="Default"/>
        <w:jc w:val="both"/>
        <w:rPr>
          <w:rFonts w:ascii="Calibri" w:hAnsi="Calibri" w:cs="Calibri"/>
          <w:b/>
        </w:rPr>
      </w:pPr>
    </w:p>
    <w:p w:rsidR="00E840F1" w:rsidRDefault="00E840F1" w:rsidP="00E840F1">
      <w:pPr>
        <w:pStyle w:val="Default"/>
        <w:jc w:val="both"/>
        <w:rPr>
          <w:rFonts w:ascii="Calibri" w:hAnsi="Calibri" w:cs="Calibri"/>
          <w:b/>
        </w:rPr>
      </w:pPr>
    </w:p>
    <w:p w:rsidR="00E840F1" w:rsidRDefault="00E840F1" w:rsidP="00E840F1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…………………………………………………………………………………………………………………………………………………….</w:t>
      </w:r>
    </w:p>
    <w:p w:rsidR="00E840F1" w:rsidRDefault="00E840F1" w:rsidP="00E840F1">
      <w:pPr>
        <w:pStyle w:val="Default"/>
        <w:jc w:val="both"/>
        <w:rPr>
          <w:rFonts w:ascii="Calibri" w:hAnsi="Calibri" w:cs="Calibri"/>
          <w:b/>
        </w:rPr>
      </w:pPr>
    </w:p>
    <w:p w:rsidR="00E840F1" w:rsidRDefault="00E840F1" w:rsidP="00E840F1">
      <w:pPr>
        <w:pStyle w:val="Default"/>
        <w:jc w:val="both"/>
        <w:rPr>
          <w:rFonts w:ascii="Calibri" w:hAnsi="Calibri" w:cs="Calibri"/>
          <w:b/>
        </w:rPr>
      </w:pPr>
    </w:p>
    <w:p w:rsidR="00E840F1" w:rsidRDefault="00E840F1" w:rsidP="00E840F1">
      <w:pPr>
        <w:tabs>
          <w:tab w:val="center" w:pos="3969"/>
        </w:tabs>
        <w:spacing w:after="0"/>
        <w:ind w:left="3969"/>
        <w:rPr>
          <w:rFonts w:ascii="Calibri" w:hAnsi="Calibri" w:cs="Calibri"/>
          <w:lang w:val="el-GR"/>
        </w:rPr>
      </w:pPr>
      <w:r>
        <w:rPr>
          <w:b/>
          <w:sz w:val="24"/>
          <w:lang w:val="el-GR"/>
        </w:rPr>
        <w:lastRenderedPageBreak/>
        <w:t>ΠΡΟΜΗΘΕΙΑ: Π</w:t>
      </w:r>
      <w:r>
        <w:rPr>
          <w:lang w:val="el-GR"/>
        </w:rPr>
        <w:t xml:space="preserve">ρομήθεια ηλεκτρονικών υπολογιστών, εκτυπωτών, </w:t>
      </w:r>
      <w:r>
        <w:t>tablets</w:t>
      </w:r>
      <w:r>
        <w:rPr>
          <w:lang w:val="el-GR"/>
        </w:rPr>
        <w:t xml:space="preserve"> και λογισμικού για τον εκσυγχρονισμό των ΚΕΠ</w:t>
      </w:r>
    </w:p>
    <w:p w:rsidR="00E840F1" w:rsidRDefault="00E840F1" w:rsidP="00E840F1">
      <w:pPr>
        <w:tabs>
          <w:tab w:val="center" w:pos="3969"/>
        </w:tabs>
        <w:spacing w:after="0"/>
        <w:ind w:left="3969"/>
        <w:rPr>
          <w:sz w:val="24"/>
          <w:lang w:val="el-GR"/>
        </w:rPr>
      </w:pPr>
    </w:p>
    <w:p w:rsidR="00E840F1" w:rsidRDefault="00E840F1" w:rsidP="00E840F1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  <w:proofErr w:type="spellStart"/>
      <w:r>
        <w:rPr>
          <w:b/>
          <w:sz w:val="24"/>
          <w:lang w:val="el-GR"/>
        </w:rPr>
        <w:t>Αρ.Διακήρυξης</w:t>
      </w:r>
      <w:proofErr w:type="spellEnd"/>
      <w:r>
        <w:rPr>
          <w:b/>
          <w:sz w:val="24"/>
          <w:lang w:val="el-GR"/>
        </w:rPr>
        <w:t>:</w:t>
      </w:r>
    </w:p>
    <w:p w:rsidR="00E840F1" w:rsidRDefault="00E840F1" w:rsidP="00E840F1">
      <w:pPr>
        <w:pStyle w:val="Default"/>
        <w:tabs>
          <w:tab w:val="left" w:pos="6871"/>
        </w:tabs>
        <w:jc w:val="both"/>
        <w:rPr>
          <w:rFonts w:ascii="Calibri" w:hAnsi="Calibri" w:cs="Calibri"/>
          <w:b/>
        </w:rPr>
      </w:pPr>
    </w:p>
    <w:p w:rsidR="00E840F1" w:rsidRDefault="00E840F1" w:rsidP="00E840F1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ΤΜΗΜΑ 2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– Υλοποίηση Συστήματος διαχείρισης επισκεπτών &amp; Προμήθεια </w:t>
      </w:r>
      <w:proofErr w:type="spellStart"/>
      <w:r>
        <w:rPr>
          <w:rFonts w:ascii="Calibri" w:hAnsi="Calibri" w:cs="Calibri"/>
          <w:b/>
          <w:sz w:val="22"/>
          <w:szCs w:val="22"/>
        </w:rPr>
        <w:t>tablets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μέσω των οποίων θα διατίθεται εφαρμογή για την υπογραφή εγγράφων από τους εξυπηρετούμενους πολίτες καθώς και εφαρμογή αξιολόγησης από αυτούς των παρεχόμενων υπηρεσιών (5.2) </w:t>
      </w:r>
    </w:p>
    <w:p w:rsidR="00E840F1" w:rsidRDefault="00E840F1" w:rsidP="00E840F1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t>Έντυπο Οικονομικής Προσφοράς για το Δήμο Νάουσας,  Ενδεικτικού προϋπολογισμού 8.100,00 € άνευ Φ.Π.Α. (Σύνολο: 8.100,00 € άνευ Φ.Π.Α. συν 24% Φ.Π.Α 1.944,00€ = 10.044,00</w:t>
      </w:r>
    </w:p>
    <w:p w:rsidR="00E840F1" w:rsidRDefault="00E840F1" w:rsidP="00E840F1">
      <w:pPr>
        <w:pStyle w:val="a3"/>
        <w:spacing w:after="0"/>
        <w:rPr>
          <w:b/>
          <w:szCs w:val="22"/>
          <w:lang w:val="el-GR"/>
        </w:rPr>
      </w:pPr>
    </w:p>
    <w:p w:rsidR="00E840F1" w:rsidRDefault="00E840F1" w:rsidP="00E840F1">
      <w:pPr>
        <w:pStyle w:val="a3"/>
        <w:spacing w:after="0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2021"/>
        <w:gridCol w:w="1603"/>
        <w:gridCol w:w="1153"/>
        <w:gridCol w:w="1656"/>
        <w:gridCol w:w="1471"/>
      </w:tblGrid>
      <w:tr w:rsidR="00E840F1" w:rsidRPr="00E840F1" w:rsidTr="00E840F1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ΠΕΡΙΓΡΑΦΗ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CPV</w:t>
            </w:r>
          </w:p>
          <w:p w:rsidR="00E840F1" w:rsidRDefault="00E840F1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ΠΟΣΟΤΗΤΑ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ΤΙΜΗ ΜΟΝΑΔΑΣ</w:t>
            </w:r>
          </w:p>
          <w:p w:rsidR="00E840F1" w:rsidRDefault="00E840F1">
            <w:pPr>
              <w:pStyle w:val="a3"/>
              <w:spacing w:after="0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ΑΝΕΥ Φ.Π.Α. (€)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ΣΥΝΟΛΟ ΑΝΕΥ Φ.Π.Α. (€) </w:t>
            </w:r>
          </w:p>
        </w:tc>
      </w:tr>
      <w:tr w:rsidR="00E840F1" w:rsidRPr="00E840F1" w:rsidTr="00E840F1">
        <w:trPr>
          <w:jc w:val="center"/>
        </w:trPr>
        <w:tc>
          <w:tcPr>
            <w:tcW w:w="8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suppressAutoHyphens/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el-GR" w:eastAsia="ar-SA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Τμήμα 2 - Υλοποίηση Συστήματος διαχείρισης επισκεπτών &amp; Προμήθεια </w:t>
            </w:r>
            <w:r>
              <w:rPr>
                <w:b/>
                <w:sz w:val="20"/>
                <w:szCs w:val="20"/>
              </w:rPr>
              <w:t>tablets</w:t>
            </w:r>
            <w:r>
              <w:rPr>
                <w:b/>
                <w:sz w:val="20"/>
                <w:szCs w:val="20"/>
                <w:lang w:val="el-GR"/>
              </w:rPr>
              <w:t xml:space="preserve"> μέσω των οποίων θα διατίθεται εφαρμογή για την υπογραφή εγγράφων από τους εξυπηρετούμενους πολίτες καθώς και εφαρμογή αξιολόγησης από αυτούς των παρεχόμενων υπηρεσιών (5.2)</w:t>
            </w:r>
          </w:p>
        </w:tc>
      </w:tr>
      <w:tr w:rsidR="00E840F1" w:rsidTr="00E840F1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 w:rsidP="00D06CE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rPr>
                <w:sz w:val="20"/>
                <w:szCs w:val="20"/>
                <w:lang w:val="el-GR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rPr>
                <w:rFonts w:eastAsia="TTE18B5170t00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TE18B5170t00"/>
                <w:b/>
                <w:bCs/>
                <w:sz w:val="20"/>
                <w:szCs w:val="20"/>
              </w:rPr>
              <w:t>Ολοκληρωμένη</w:t>
            </w:r>
            <w:proofErr w:type="spellEnd"/>
            <w:r>
              <w:rPr>
                <w:rFonts w:eastAsia="TTE18B5170t00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TE18B5170t00"/>
                <w:b/>
                <w:bCs/>
                <w:sz w:val="20"/>
                <w:szCs w:val="20"/>
              </w:rPr>
              <w:t>λύση</w:t>
            </w:r>
            <w:proofErr w:type="spellEnd"/>
            <w:r>
              <w:rPr>
                <w:rFonts w:eastAsia="TTE18B5170t00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TE18B5170t00"/>
                <w:b/>
                <w:bCs/>
                <w:sz w:val="20"/>
                <w:szCs w:val="20"/>
              </w:rPr>
              <w:t>συστήματος</w:t>
            </w:r>
            <w:proofErr w:type="spellEnd"/>
            <w:r>
              <w:rPr>
                <w:rFonts w:eastAsia="TTE18B5170t00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TE18B5170t00"/>
                <w:b/>
                <w:bCs/>
                <w:sz w:val="20"/>
                <w:szCs w:val="20"/>
              </w:rPr>
              <w:t>προτεραιότητας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suppressAutoHyphens/>
              <w:spacing w:after="120"/>
              <w:jc w:val="both"/>
              <w:rPr>
                <w:rFonts w:ascii="Calibri" w:hAnsi="Calibri" w:cs="Calibri"/>
                <w:szCs w:val="24"/>
                <w:lang w:eastAsia="ar-SA"/>
              </w:rPr>
            </w:pPr>
            <w:r>
              <w:rPr>
                <w:b/>
              </w:rPr>
              <w:t>48000000-8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840F1" w:rsidTr="00E840F1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 w:rsidP="00D06CE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rPr>
                <w:rFonts w:eastAsia="TTE18B5170t00"/>
                <w:b/>
                <w:bCs/>
                <w:sz w:val="20"/>
                <w:szCs w:val="20"/>
              </w:rPr>
            </w:pPr>
            <w:r>
              <w:rPr>
                <w:rFonts w:eastAsia="TTE18B5170t00"/>
                <w:b/>
                <w:bCs/>
                <w:sz w:val="20"/>
                <w:szCs w:val="20"/>
                <w:lang w:val="en-US"/>
              </w:rPr>
              <w:t>Tablets</w:t>
            </w:r>
            <w:r>
              <w:rPr>
                <w:rFonts w:eastAsia="TTE18B5170t00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TE18B5170t00"/>
                <w:b/>
                <w:bCs/>
                <w:sz w:val="20"/>
                <w:szCs w:val="20"/>
              </w:rPr>
              <w:t>αξιολόγησης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suppressAutoHyphens/>
              <w:spacing w:after="120"/>
              <w:jc w:val="both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eastAsia="TTE18B5170t00"/>
                <w:b/>
                <w:bCs/>
                <w:sz w:val="20"/>
                <w:szCs w:val="20"/>
              </w:rPr>
              <w:t>30213200-7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840F1" w:rsidRPr="00E840F1" w:rsidTr="00E840F1">
        <w:trPr>
          <w:jc w:val="center"/>
        </w:trPr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ΣΥΝΟΛΟ ΑΝΕΥ Φ.Π.Α.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</w:tr>
      <w:tr w:rsidR="00E840F1" w:rsidTr="00E840F1">
        <w:trPr>
          <w:jc w:val="center"/>
        </w:trPr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z w:val="20"/>
                <w:szCs w:val="20"/>
              </w:rPr>
              <w:t>Φ.Π.Α.  24%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840F1" w:rsidRPr="00E840F1" w:rsidTr="00E840F1">
        <w:trPr>
          <w:jc w:val="center"/>
        </w:trPr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0F1" w:rsidRDefault="00E840F1">
            <w:pPr>
              <w:pStyle w:val="a3"/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ΣΥΝΟΛΟ ΣΥΜΠΕΡΙΛΑΜΒΑΝΟΜΕΝΟΥ Φ.Π.Α. 24%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1" w:rsidRDefault="00E840F1">
            <w:pPr>
              <w:pStyle w:val="a3"/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</w:tr>
    </w:tbl>
    <w:p w:rsidR="00E840F1" w:rsidRDefault="00E840F1" w:rsidP="00E840F1">
      <w:pPr>
        <w:pStyle w:val="2"/>
        <w:tabs>
          <w:tab w:val="left" w:pos="0"/>
        </w:tabs>
        <w:spacing w:before="57" w:after="57"/>
        <w:ind w:left="0" w:firstLine="0"/>
        <w:rPr>
          <w:lang w:val="el-GR"/>
        </w:rPr>
      </w:pPr>
    </w:p>
    <w:p w:rsidR="00E840F1" w:rsidRDefault="00E840F1" w:rsidP="00E840F1">
      <w:pPr>
        <w:pStyle w:val="21"/>
        <w:tabs>
          <w:tab w:val="left" w:pos="5387"/>
        </w:tabs>
        <w:spacing w:line="240" w:lineRule="auto"/>
        <w:ind w:left="0" w:firstLine="426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E840F1" w:rsidRDefault="00E840F1" w:rsidP="00E840F1">
      <w:pPr>
        <w:pStyle w:val="21"/>
        <w:tabs>
          <w:tab w:val="left" w:pos="5387"/>
        </w:tabs>
        <w:spacing w:line="240" w:lineRule="auto"/>
        <w:ind w:left="0" w:firstLine="426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E840F1" w:rsidRDefault="00E840F1" w:rsidP="00E840F1">
      <w:pPr>
        <w:pStyle w:val="21"/>
        <w:tabs>
          <w:tab w:val="left" w:pos="5387"/>
        </w:tabs>
        <w:spacing w:line="240" w:lineRule="auto"/>
        <w:ind w:left="0" w:firstLine="426"/>
        <w:jc w:val="left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Οδός………………………………………αριθμός</w:t>
      </w:r>
      <w:proofErr w:type="spellEnd"/>
      <w:r>
        <w:rPr>
          <w:rFonts w:ascii="Calibri" w:hAnsi="Calibri"/>
          <w:szCs w:val="22"/>
        </w:rPr>
        <w:t xml:space="preserve">………………………….. </w:t>
      </w:r>
    </w:p>
    <w:p w:rsidR="00E840F1" w:rsidRDefault="00E840F1" w:rsidP="00E840F1">
      <w:pPr>
        <w:pStyle w:val="21"/>
        <w:tabs>
          <w:tab w:val="left" w:pos="5387"/>
        </w:tabs>
        <w:spacing w:line="240" w:lineRule="auto"/>
        <w:ind w:left="0" w:firstLine="426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>
        <w:rPr>
          <w:rFonts w:ascii="Calibri" w:hAnsi="Calibri"/>
          <w:szCs w:val="22"/>
          <w:lang w:val="en-US"/>
        </w:rPr>
        <w:t>fax</w:t>
      </w:r>
      <w:proofErr w:type="gramEnd"/>
      <w:r>
        <w:rPr>
          <w:rFonts w:ascii="Calibri" w:hAnsi="Calibri"/>
          <w:szCs w:val="22"/>
        </w:rPr>
        <w:t xml:space="preserve"> ………………………………….</w:t>
      </w:r>
    </w:p>
    <w:p w:rsidR="00E840F1" w:rsidRDefault="00E840F1" w:rsidP="00E840F1">
      <w:pPr>
        <w:pStyle w:val="21"/>
        <w:tabs>
          <w:tab w:val="left" w:pos="5387"/>
        </w:tabs>
        <w:spacing w:line="240" w:lineRule="auto"/>
        <w:ind w:left="0" w:firstLine="426"/>
        <w:jc w:val="left"/>
        <w:rPr>
          <w:rFonts w:ascii="Calibri" w:hAnsi="Calibri"/>
          <w:b w:val="0"/>
        </w:rPr>
      </w:pPr>
      <w:r>
        <w:rPr>
          <w:rFonts w:ascii="Calibri" w:hAnsi="Calibri"/>
          <w:szCs w:val="22"/>
        </w:rPr>
        <w:t xml:space="preserve"> </w:t>
      </w:r>
    </w:p>
    <w:p w:rsidR="00E840F1" w:rsidRDefault="00E840F1" w:rsidP="00E840F1">
      <w:pPr>
        <w:spacing w:after="0"/>
        <w:jc w:val="center"/>
        <w:rPr>
          <w:rFonts w:ascii="Calibri" w:hAnsi="Calibri"/>
          <w:lang w:val="el-GR"/>
        </w:rPr>
      </w:pPr>
    </w:p>
    <w:p w:rsidR="00E840F1" w:rsidRDefault="00E840F1" w:rsidP="00E840F1">
      <w:pPr>
        <w:spacing w:after="0"/>
        <w:jc w:val="center"/>
        <w:rPr>
          <w:lang w:val="el-GR"/>
        </w:rPr>
      </w:pPr>
      <w:r>
        <w:rPr>
          <w:lang w:val="el-GR"/>
        </w:rPr>
        <w:t>Νάουσα         (Ημερομηνία )       ........../........../..2023</w:t>
      </w:r>
    </w:p>
    <w:p w:rsidR="00E840F1" w:rsidRDefault="00E840F1" w:rsidP="00E840F1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E840F1" w:rsidRDefault="00E840F1" w:rsidP="00E840F1">
      <w:pPr>
        <w:tabs>
          <w:tab w:val="left" w:pos="6195"/>
        </w:tabs>
        <w:spacing w:after="0"/>
        <w:jc w:val="center"/>
        <w:rPr>
          <w:b/>
          <w:lang w:val="el-GR"/>
        </w:rPr>
      </w:pPr>
      <w:r>
        <w:rPr>
          <w:b/>
          <w:lang w:val="el-GR"/>
        </w:rPr>
        <w:t>Ο ΠΡΟΣΦΕΡΩΝ</w:t>
      </w:r>
    </w:p>
    <w:p w:rsidR="00E840F1" w:rsidRDefault="00E840F1" w:rsidP="00E840F1">
      <w:pPr>
        <w:pStyle w:val="2"/>
        <w:tabs>
          <w:tab w:val="left" w:pos="0"/>
        </w:tabs>
        <w:spacing w:before="57" w:after="57"/>
        <w:ind w:left="0" w:firstLine="0"/>
        <w:rPr>
          <w:lang w:val="el-GR"/>
        </w:rPr>
      </w:pPr>
    </w:p>
    <w:p w:rsidR="00000000" w:rsidRPr="00E840F1" w:rsidRDefault="00E840F1">
      <w:pPr>
        <w:rPr>
          <w:lang w:val="el-GR"/>
        </w:rPr>
      </w:pPr>
    </w:p>
    <w:sectPr w:rsidR="00000000" w:rsidRPr="00E840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E18B5170t00">
    <w:altName w:val="Times New Roman"/>
    <w:charset w:val="A1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FBF"/>
    <w:multiLevelType w:val="hybridMultilevel"/>
    <w:tmpl w:val="437E9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11454"/>
    <w:multiLevelType w:val="hybridMultilevel"/>
    <w:tmpl w:val="437E9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840F1"/>
    <w:rsid w:val="00E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84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"/>
    <w:semiHidden/>
    <w:unhideWhenUsed/>
    <w:qFormat/>
    <w:rsid w:val="00E840F1"/>
    <w:pPr>
      <w:keepLines w:val="0"/>
      <w:pBdr>
        <w:bottom w:val="single" w:sz="8" w:space="1" w:color="00008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Arial"/>
      <w:bCs w:val="0"/>
      <w:color w:val="002060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E840F1"/>
    <w:rPr>
      <w:rFonts w:ascii="Arial" w:eastAsia="Times New Roman" w:hAnsi="Arial" w:cs="Arial"/>
      <w:b/>
      <w:color w:val="002060"/>
      <w:sz w:val="24"/>
      <w:lang w:eastAsia="ar-SA"/>
    </w:rPr>
  </w:style>
  <w:style w:type="paragraph" w:styleId="a3">
    <w:name w:val="Body Text"/>
    <w:basedOn w:val="a"/>
    <w:link w:val="Char"/>
    <w:unhideWhenUsed/>
    <w:rsid w:val="00E840F1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character" w:customStyle="1" w:styleId="Char">
    <w:name w:val="Σώμα κειμένου Char"/>
    <w:basedOn w:val="a0"/>
    <w:link w:val="a3"/>
    <w:rsid w:val="00E840F1"/>
    <w:rPr>
      <w:rFonts w:ascii="Calibri" w:eastAsia="Times New Roman" w:hAnsi="Calibri" w:cs="Calibri"/>
      <w:szCs w:val="24"/>
      <w:lang w:eastAsia="ar-SA"/>
    </w:rPr>
  </w:style>
  <w:style w:type="paragraph" w:customStyle="1" w:styleId="Default">
    <w:name w:val="Default"/>
    <w:rsid w:val="00E840F1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val="el-GR" w:eastAsia="hi-IN" w:bidi="hi-IN"/>
    </w:rPr>
  </w:style>
  <w:style w:type="paragraph" w:customStyle="1" w:styleId="21">
    <w:name w:val="Σώμα κείμενου με εσοχή 21"/>
    <w:basedOn w:val="a"/>
    <w:rsid w:val="00E840F1"/>
    <w:pPr>
      <w:suppressAutoHyphens/>
      <w:spacing w:after="0" w:line="240" w:lineRule="atLeast"/>
      <w:ind w:left="4253"/>
      <w:jc w:val="both"/>
    </w:pPr>
    <w:rPr>
      <w:rFonts w:ascii="Times New Roman" w:eastAsia="Times New Roman" w:hAnsi="Times New Roman" w:cs="Times New Roman"/>
      <w:b/>
      <w:szCs w:val="20"/>
      <w:lang w:val="el-GR" w:eastAsia="ar-SA"/>
    </w:rPr>
  </w:style>
  <w:style w:type="character" w:customStyle="1" w:styleId="1Char">
    <w:name w:val="Επικεφαλίδα 1 Char"/>
    <w:basedOn w:val="a0"/>
    <w:link w:val="1"/>
    <w:uiPriority w:val="9"/>
    <w:rsid w:val="00E84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adamidou</dc:creator>
  <cp:keywords/>
  <dc:description/>
  <cp:lastModifiedBy>adamidou</cp:lastModifiedBy>
  <cp:revision>2</cp:revision>
  <dcterms:created xsi:type="dcterms:W3CDTF">2022-12-29T09:53:00Z</dcterms:created>
  <dcterms:modified xsi:type="dcterms:W3CDTF">2022-12-29T09:53:00Z</dcterms:modified>
</cp:coreProperties>
</file>